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hd w:fill="f3f3f3" w:val="clear"/>
        <w:bidi w:val="1"/>
        <w:spacing w:after="920" w:before="0" w:line="319.20000000000005" w:lineRule="auto"/>
        <w:rPr>
          <w:b w:val="1"/>
          <w:sz w:val="51"/>
          <w:szCs w:val="51"/>
        </w:rPr>
      </w:pPr>
      <w:bookmarkStart w:colFirst="0" w:colLast="0" w:name="_8bjzakmtbvq" w:id="0"/>
      <w:bookmarkEnd w:id="0"/>
      <w:r w:rsidDel="00000000" w:rsidR="00000000" w:rsidRPr="00000000">
        <w:rPr>
          <w:b w:val="1"/>
          <w:sz w:val="51"/>
          <w:szCs w:val="51"/>
          <w:rtl w:val="1"/>
        </w:rPr>
        <w:t xml:space="preserve">دراسة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جدوى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لمغسلة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سيارات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في</w:t>
      </w:r>
      <w:r w:rsidDel="00000000" w:rsidR="00000000" w:rsidRPr="00000000">
        <w:rPr>
          <w:b w:val="1"/>
          <w:sz w:val="51"/>
          <w:szCs w:val="51"/>
          <w:rtl w:val="1"/>
        </w:rPr>
        <w:t xml:space="preserve"> </w:t>
      </w:r>
      <w:r w:rsidDel="00000000" w:rsidR="00000000" w:rsidRPr="00000000">
        <w:rPr>
          <w:b w:val="1"/>
          <w:sz w:val="51"/>
          <w:szCs w:val="51"/>
          <w:rtl w:val="1"/>
        </w:rPr>
        <w:t xml:space="preserve">الرياض</w:t>
      </w:r>
    </w:p>
    <w:p w:rsidR="00000000" w:rsidDel="00000000" w:rsidP="00000000" w:rsidRDefault="00000000" w:rsidRPr="00000000" w14:paraId="00000002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tii5wm1dx5lj" w:id="1"/>
      <w:bookmarkEnd w:id="1"/>
      <w:r w:rsidDel="00000000" w:rsidR="00000000" w:rsidRPr="00000000">
        <w:rPr>
          <w:b w:val="1"/>
          <w:sz w:val="39"/>
          <w:szCs w:val="39"/>
          <w:rtl w:val="1"/>
        </w:rPr>
        <w:t xml:space="preserve">البيانات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الأساسية</w:t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b w:val="1"/>
          <w:color w:val="000000"/>
          <w:sz w:val="31"/>
          <w:szCs w:val="31"/>
        </w:rPr>
      </w:pPr>
      <w:bookmarkStart w:colFirst="0" w:colLast="0" w:name="_iuohtffixyn9" w:id="2"/>
      <w:bookmarkEnd w:id="2"/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فكرة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واسم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المشروع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مغسلة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سيارات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النظافة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b w:val="1"/>
          <w:color w:val="000000"/>
          <w:sz w:val="31"/>
          <w:szCs w:val="31"/>
        </w:rPr>
      </w:pPr>
      <w:bookmarkStart w:colFirst="0" w:colLast="0" w:name="_4oml0upf1060" w:id="3"/>
      <w:bookmarkEnd w:id="3"/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اسم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مؤسس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المشروع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: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أحمد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بن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علي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b w:val="1"/>
          <w:color w:val="000000"/>
          <w:sz w:val="31"/>
          <w:szCs w:val="31"/>
        </w:rPr>
      </w:pPr>
      <w:bookmarkStart w:colFirst="0" w:colLast="0" w:name="_kiqalejw8bih" w:id="4"/>
      <w:bookmarkEnd w:id="4"/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فكرة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المشروع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وما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يميزها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:</w:t>
      </w:r>
    </w:p>
    <w:p w:rsidR="00000000" w:rsidDel="00000000" w:rsidP="00000000" w:rsidRDefault="00000000" w:rsidRPr="00000000" w14:paraId="0000000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فكرة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إنشاء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بمختلف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أنواعها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مكملة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0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مميزات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وتفرد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08">
      <w:pPr>
        <w:numPr>
          <w:ilvl w:val="0"/>
          <w:numId w:val="14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المتطورة</w:t>
      </w:r>
    </w:p>
    <w:p w:rsidR="00000000" w:rsidDel="00000000" w:rsidP="00000000" w:rsidRDefault="00000000" w:rsidRPr="00000000" w14:paraId="00000009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وخصومات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الدائمين</w:t>
      </w:r>
    </w:p>
    <w:p w:rsidR="00000000" w:rsidDel="00000000" w:rsidP="00000000" w:rsidRDefault="00000000" w:rsidRPr="00000000" w14:paraId="0000000A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توصيل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واستلام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العميل</w:t>
      </w:r>
    </w:p>
    <w:p w:rsidR="00000000" w:rsidDel="00000000" w:rsidP="00000000" w:rsidRDefault="00000000" w:rsidRPr="00000000" w14:paraId="0000000B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داخلي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للمقاعد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والسجاد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وحدات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لتلميع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وتعقيم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0D">
      <w:pPr>
        <w:numPr>
          <w:ilvl w:val="0"/>
          <w:numId w:val="14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الاهتمام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ومتابعة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رضا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0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سيقدم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أسبوعين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إعادة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مجانا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إذا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راضيا</w:t>
      </w:r>
      <w:r w:rsidDel="00000000" w:rsidR="00000000" w:rsidRPr="00000000">
        <w:rPr>
          <w:sz w:val="27"/>
          <w:szCs w:val="27"/>
          <w:rtl w:val="1"/>
        </w:rPr>
        <w:t xml:space="preserve">ً.</w:t>
      </w:r>
    </w:p>
    <w:p w:rsidR="00000000" w:rsidDel="00000000" w:rsidP="00000000" w:rsidRDefault="00000000" w:rsidRPr="00000000" w14:paraId="0000000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يميز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غيره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المنطقة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b w:val="1"/>
          <w:color w:val="000000"/>
          <w:sz w:val="31"/>
          <w:szCs w:val="31"/>
        </w:rPr>
      </w:pPr>
      <w:bookmarkStart w:colFirst="0" w:colLast="0" w:name="_j5x9h02xmr02" w:id="5"/>
      <w:bookmarkEnd w:id="5"/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نوع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المؤسسة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و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الإجراءات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والتراخيص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المطلوبة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:</w:t>
      </w:r>
    </w:p>
    <w:p w:rsidR="00000000" w:rsidDel="00000000" w:rsidP="00000000" w:rsidRDefault="00000000" w:rsidRPr="00000000" w14:paraId="00000011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ستكون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المؤسسة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مؤسسة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مسجلة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لدى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وزارة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التجارة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استخراج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التراخيص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بلدية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منطقة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وهي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12">
      <w:pPr>
        <w:numPr>
          <w:ilvl w:val="0"/>
          <w:numId w:val="18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الترخيص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البلدي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لمزاولة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نشاط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13">
      <w:pPr>
        <w:numPr>
          <w:ilvl w:val="0"/>
          <w:numId w:val="1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السجل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التجاري</w:t>
      </w:r>
    </w:p>
    <w:p w:rsidR="00000000" w:rsidDel="00000000" w:rsidP="00000000" w:rsidRDefault="00000000" w:rsidRPr="00000000" w14:paraId="00000014">
      <w:pPr>
        <w:numPr>
          <w:ilvl w:val="0"/>
          <w:numId w:val="1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شهادة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الزكاة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والدخل</w:t>
      </w:r>
    </w:p>
    <w:p w:rsidR="00000000" w:rsidDel="00000000" w:rsidP="00000000" w:rsidRDefault="00000000" w:rsidRPr="00000000" w14:paraId="00000015">
      <w:pPr>
        <w:numPr>
          <w:ilvl w:val="0"/>
          <w:numId w:val="1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شهادة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التأمينات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الاجتماعية</w:t>
      </w:r>
    </w:p>
    <w:p w:rsidR="00000000" w:rsidDel="00000000" w:rsidP="00000000" w:rsidRDefault="00000000" w:rsidRPr="00000000" w14:paraId="00000016">
      <w:pPr>
        <w:numPr>
          <w:ilvl w:val="0"/>
          <w:numId w:val="18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رخصة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المدني</w:t>
      </w:r>
    </w:p>
    <w:p w:rsidR="00000000" w:rsidDel="00000000" w:rsidP="00000000" w:rsidRDefault="00000000" w:rsidRPr="00000000" w14:paraId="0000001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التأكد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مطابقة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للمتطلبات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والمعايير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الصحية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والبيئية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والحصول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الجهات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العلاقة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البلدية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والدفاع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المدني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قبل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التشغيل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2fq3vsposkqh" w:id="6"/>
      <w:bookmarkEnd w:id="6"/>
      <w:r w:rsidDel="00000000" w:rsidR="00000000" w:rsidRPr="00000000">
        <w:rPr>
          <w:b w:val="1"/>
          <w:sz w:val="39"/>
          <w:szCs w:val="39"/>
          <w:rtl w:val="1"/>
        </w:rPr>
        <w:t xml:space="preserve">ملخص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1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إنشاء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العليا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بالرياض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باستثمار</w:t>
      </w:r>
      <w:r w:rsidDel="00000000" w:rsidR="00000000" w:rsidRPr="00000000">
        <w:rPr>
          <w:sz w:val="27"/>
          <w:szCs w:val="27"/>
          <w:rtl w:val="1"/>
        </w:rPr>
        <w:t xml:space="preserve"> 200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لتقديم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والداخلية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إضافة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مكملة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وسيوفر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5 </w:t>
      </w:r>
      <w:r w:rsidDel="00000000" w:rsidR="00000000" w:rsidRPr="00000000">
        <w:rPr>
          <w:sz w:val="27"/>
          <w:szCs w:val="27"/>
          <w:rtl w:val="1"/>
        </w:rPr>
        <w:t xml:space="preserve">فرص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وظيفية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مباشرة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المرحلة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يستهدف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إيرادات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تزيد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عن</w:t>
      </w:r>
      <w:r w:rsidDel="00000000" w:rsidR="00000000" w:rsidRPr="00000000">
        <w:rPr>
          <w:sz w:val="27"/>
          <w:szCs w:val="27"/>
          <w:rtl w:val="1"/>
        </w:rPr>
        <w:t xml:space="preserve"> 750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بحلول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أرباح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سنوية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تفوق</w:t>
      </w:r>
      <w:r w:rsidDel="00000000" w:rsidR="00000000" w:rsidRPr="00000000">
        <w:rPr>
          <w:sz w:val="27"/>
          <w:szCs w:val="27"/>
          <w:rtl w:val="1"/>
        </w:rPr>
        <w:t xml:space="preserve"> 150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خلصت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ملائمة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وجدواه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يسترد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المستثمر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فترة</w:t>
      </w:r>
      <w:r w:rsidDel="00000000" w:rsidR="00000000" w:rsidRPr="00000000">
        <w:rPr>
          <w:sz w:val="27"/>
          <w:szCs w:val="27"/>
          <w:rtl w:val="1"/>
        </w:rPr>
        <w:t xml:space="preserve"> 3 </w:t>
      </w:r>
      <w:r w:rsidDel="00000000" w:rsidR="00000000" w:rsidRPr="00000000">
        <w:rPr>
          <w:sz w:val="27"/>
          <w:szCs w:val="27"/>
          <w:rtl w:val="1"/>
        </w:rPr>
        <w:t xml:space="preserve">سنوات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C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يوصى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بالمضي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نحو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ضرورة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مواكبة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التغيرات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والمنافسة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y6d1mh67086a" w:id="7"/>
      <w:bookmarkEnd w:id="7"/>
      <w:r w:rsidDel="00000000" w:rsidR="00000000" w:rsidRPr="00000000">
        <w:rPr>
          <w:b w:val="1"/>
          <w:sz w:val="39"/>
          <w:szCs w:val="39"/>
          <w:rtl w:val="1"/>
        </w:rPr>
        <w:t xml:space="preserve">المنتجات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/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الخدمات</w:t>
      </w:r>
    </w:p>
    <w:p w:rsidR="00000000" w:rsidDel="00000000" w:rsidP="00000000" w:rsidRDefault="00000000" w:rsidRPr="00000000" w14:paraId="0000001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الرئيسية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ستوفرها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المغسلة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الخارجي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والشامبو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التجفيف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والتلميع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أجهزة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وملمعات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خاصة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داخلي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للمقاعد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والأرضيات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والشاشات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وتطهير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المحرك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والأجزاء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السفلية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التعقيم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والتعطير</w:t>
      </w:r>
    </w:p>
    <w:p w:rsidR="00000000" w:rsidDel="00000000" w:rsidP="00000000" w:rsidRDefault="00000000" w:rsidRPr="00000000" w14:paraId="0000002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مدفوعة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25">
      <w:pPr>
        <w:numPr>
          <w:ilvl w:val="0"/>
          <w:numId w:val="21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تلميع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ودهان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26">
      <w:pPr>
        <w:numPr>
          <w:ilvl w:val="0"/>
          <w:numId w:val="2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تغليف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لحمايتها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الغبار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والأتربة</w:t>
      </w:r>
    </w:p>
    <w:p w:rsidR="00000000" w:rsidDel="00000000" w:rsidP="00000000" w:rsidRDefault="00000000" w:rsidRPr="00000000" w14:paraId="00000027">
      <w:pPr>
        <w:numPr>
          <w:ilvl w:val="0"/>
          <w:numId w:val="21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بيع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2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وستأتي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الإيرادات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رسوم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مبيعات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المكملة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b w:val="1"/>
          <w:color w:val="000000"/>
          <w:sz w:val="31"/>
          <w:szCs w:val="31"/>
        </w:rPr>
      </w:pPr>
      <w:bookmarkStart w:colFirst="0" w:colLast="0" w:name="_qacwiagq38du" w:id="8"/>
      <w:bookmarkEnd w:id="8"/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مميزات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وقيمة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المنتجات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والخدمات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:</w:t>
      </w:r>
    </w:p>
    <w:p w:rsidR="00000000" w:rsidDel="00000000" w:rsidP="00000000" w:rsidRDefault="00000000" w:rsidRPr="00000000" w14:paraId="0000002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تتميز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بالمزايا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11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أجهزة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وماكينات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الضغط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يضمن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برامج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تناسب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الاحتياجات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والأنواع</w:t>
      </w:r>
    </w:p>
    <w:p w:rsidR="00000000" w:rsidDel="00000000" w:rsidP="00000000" w:rsidRDefault="00000000" w:rsidRPr="00000000" w14:paraId="0000002D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وتلميع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آمنة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وفعالة</w:t>
      </w:r>
    </w:p>
    <w:p w:rsidR="00000000" w:rsidDel="00000000" w:rsidP="00000000" w:rsidRDefault="00000000" w:rsidRPr="00000000" w14:paraId="0000002E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تدريب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وتأهيل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العاملين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معايير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</w:p>
    <w:p w:rsidR="00000000" w:rsidDel="00000000" w:rsidP="00000000" w:rsidRDefault="00000000" w:rsidRPr="00000000" w14:paraId="0000002F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سرعة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إنجاز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بمعدلات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زمنية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</w:p>
    <w:p w:rsidR="00000000" w:rsidDel="00000000" w:rsidP="00000000" w:rsidRDefault="00000000" w:rsidRPr="00000000" w14:paraId="00000030">
      <w:pPr>
        <w:numPr>
          <w:ilvl w:val="0"/>
          <w:numId w:val="1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لمدة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شهر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كامل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مراعاة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الالتزام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بمعايير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السلامة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والصحة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المهنية</w:t>
      </w:r>
    </w:p>
    <w:p w:rsidR="00000000" w:rsidDel="00000000" w:rsidP="00000000" w:rsidRDefault="00000000" w:rsidRPr="00000000" w14:paraId="0000003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القيمة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ستوفرها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المغسلة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33">
      <w:pPr>
        <w:numPr>
          <w:ilvl w:val="0"/>
          <w:numId w:val="10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الوقت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والجهد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34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الحفاظ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وإطالة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عمرها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الافتراضي</w:t>
      </w:r>
    </w:p>
    <w:p w:rsidR="00000000" w:rsidDel="00000000" w:rsidP="00000000" w:rsidRDefault="00000000" w:rsidRPr="00000000" w14:paraId="00000035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تعزيز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مظهر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وقيمة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السيارة</w:t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والشامل</w:t>
      </w:r>
    </w:p>
    <w:p w:rsidR="00000000" w:rsidDel="00000000" w:rsidP="00000000" w:rsidRDefault="00000000" w:rsidRPr="00000000" w14:paraId="00000037">
      <w:pPr>
        <w:numPr>
          <w:ilvl w:val="0"/>
          <w:numId w:val="10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نفقات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وإصلاح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hd w:fill="f3f3f3" w:val="clear"/>
        <w:bidi w:val="1"/>
        <w:spacing w:after="560" w:before="560" w:line="319.20000000000005" w:lineRule="auto"/>
        <w:rPr>
          <w:b w:val="1"/>
          <w:color w:val="000000"/>
          <w:sz w:val="31"/>
          <w:szCs w:val="31"/>
        </w:rPr>
      </w:pPr>
      <w:bookmarkStart w:colFirst="0" w:colLast="0" w:name="_hyny5n2brp6" w:id="9"/>
      <w:bookmarkEnd w:id="9"/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فائدة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الخدمات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 </w:t>
      </w:r>
      <w:r w:rsidDel="00000000" w:rsidR="00000000" w:rsidRPr="00000000">
        <w:rPr>
          <w:b w:val="1"/>
          <w:color w:val="000000"/>
          <w:sz w:val="31"/>
          <w:szCs w:val="31"/>
          <w:rtl w:val="1"/>
        </w:rPr>
        <w:t xml:space="preserve">للعملاء</w:t>
      </w:r>
    </w:p>
    <w:p w:rsidR="00000000" w:rsidDel="00000000" w:rsidP="00000000" w:rsidRDefault="00000000" w:rsidRPr="00000000" w14:paraId="0000003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ستعود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بالفائدة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الوقت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والجهد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بدلا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بالطرق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التقليدية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وتعقيم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لجميع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أجزاء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الداخلية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والخارجية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المحافظة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وإطالة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عمرها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الافتراضي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حماية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دهانات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وطلاءات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والتلف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التخلص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الأوساخ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والأتربة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العالقة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إحداث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ضرر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الحصول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نصائح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صيانتها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تكاليف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المركبات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بالمقارنة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الورش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الرسمية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الاطمئنان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إعادة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مجانا</w:t>
      </w:r>
      <w:r w:rsidDel="00000000" w:rsidR="00000000" w:rsidRPr="00000000">
        <w:rPr>
          <w:sz w:val="27"/>
          <w:szCs w:val="27"/>
          <w:rtl w:val="1"/>
        </w:rPr>
        <w:t xml:space="preserve">ً</w:t>
      </w:r>
    </w:p>
    <w:p w:rsidR="00000000" w:rsidDel="00000000" w:rsidP="00000000" w:rsidRDefault="00000000" w:rsidRPr="00000000" w14:paraId="00000042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kgtycl391gsm" w:id="10"/>
      <w:bookmarkEnd w:id="10"/>
      <w:r w:rsidDel="00000000" w:rsidR="00000000" w:rsidRPr="00000000">
        <w:rPr>
          <w:b w:val="1"/>
          <w:sz w:val="39"/>
          <w:szCs w:val="39"/>
          <w:rtl w:val="1"/>
        </w:rPr>
        <w:t xml:space="preserve">الجانب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التكنولوجي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4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44">
      <w:pPr>
        <w:numPr>
          <w:ilvl w:val="0"/>
          <w:numId w:val="8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ماكينات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ضغط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ومزودة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بفرش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خاصة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أجزاء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السيارة</w:t>
      </w:r>
    </w:p>
    <w:p w:rsidR="00000000" w:rsidDel="00000000" w:rsidP="00000000" w:rsidRDefault="00000000" w:rsidRPr="00000000" w14:paraId="00000045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ماكينات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تجفيف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بالهواء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الساخن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تسر</w:t>
      </w:r>
      <w:r w:rsidDel="00000000" w:rsidR="00000000" w:rsidRPr="00000000">
        <w:rPr>
          <w:sz w:val="27"/>
          <w:szCs w:val="27"/>
          <w:rtl w:val="1"/>
        </w:rPr>
        <w:t xml:space="preserve">ّ</w:t>
      </w:r>
      <w:r w:rsidDel="00000000" w:rsidR="00000000" w:rsidRPr="00000000">
        <w:rPr>
          <w:sz w:val="27"/>
          <w:szCs w:val="27"/>
          <w:rtl w:val="1"/>
        </w:rPr>
        <w:t xml:space="preserve">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تجفيف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المياه</w:t>
      </w:r>
    </w:p>
    <w:p w:rsidR="00000000" w:rsidDel="00000000" w:rsidP="00000000" w:rsidRDefault="00000000" w:rsidRPr="00000000" w14:paraId="00000046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أدوات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وملمعات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كهربائية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وهوائية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الوقت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والجهد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منظفات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وملمعات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مستوردة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صديقة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للبيئة</w:t>
      </w:r>
    </w:p>
    <w:p w:rsidR="00000000" w:rsidDel="00000000" w:rsidP="00000000" w:rsidRDefault="00000000" w:rsidRPr="00000000" w14:paraId="00000048">
      <w:pPr>
        <w:numPr>
          <w:ilvl w:val="0"/>
          <w:numId w:val="8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شفط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المقاعد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والسجاد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ولوحة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القيادة</w:t>
      </w:r>
    </w:p>
    <w:p w:rsidR="00000000" w:rsidDel="00000000" w:rsidP="00000000" w:rsidRDefault="00000000" w:rsidRPr="00000000" w14:paraId="0000004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سيخصص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قسم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مجهز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أدوات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التلميع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والدهانات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والمرشات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الكهربائية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وسيتم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استئجار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العليا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بمساحة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باحتياجات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تخصيص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منطقة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لانتظار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B">
      <w:pPr>
        <w:pStyle w:val="Heading2"/>
        <w:keepNext w:val="0"/>
        <w:keepLines w:val="0"/>
        <w:shd w:fill="f3f3f3" w:val="clear"/>
        <w:bidi w:val="1"/>
        <w:spacing w:after="0" w:before="700" w:line="319.20000000000005" w:lineRule="auto"/>
        <w:rPr>
          <w:b w:val="1"/>
          <w:sz w:val="39"/>
          <w:szCs w:val="39"/>
        </w:rPr>
      </w:pPr>
      <w:bookmarkStart w:colFirst="0" w:colLast="0" w:name="_ai0o3zxxjaor" w:id="11"/>
      <w:bookmarkEnd w:id="11"/>
      <w:r w:rsidDel="00000000" w:rsidR="00000000" w:rsidRPr="00000000">
        <w:rPr>
          <w:b w:val="1"/>
          <w:sz w:val="39"/>
          <w:szCs w:val="39"/>
          <w:rtl w:val="1"/>
        </w:rPr>
        <w:t xml:space="preserve">الجوانب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الاقتصادية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ب</w:t>
      </w:r>
      <w:r w:rsidDel="00000000" w:rsidR="00000000" w:rsidRPr="00000000">
        <w:rPr>
          <w:sz w:val="27"/>
          <w:szCs w:val="27"/>
          <w:rtl w:val="1"/>
        </w:rPr>
        <w:t xml:space="preserve">لغ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الإجمالي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الحقيقي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للمملكة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العربية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8.7%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2022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وذلك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مقارنة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قدره</w:t>
      </w:r>
      <w:r w:rsidDel="00000000" w:rsidR="00000000" w:rsidRPr="00000000">
        <w:rPr>
          <w:sz w:val="27"/>
          <w:szCs w:val="27"/>
          <w:rtl w:val="1"/>
        </w:rPr>
        <w:t xml:space="preserve"> 3.9%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2021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ويرجع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القوي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عوامل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منها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النفط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النشاط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النفطي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الحكومة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لإصلاحات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اقتصادية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3f3f3" w:val="clear"/>
        <w:bidi w:val="1"/>
        <w:spacing w:after="320" w:before="320" w:line="276" w:lineRule="auto"/>
        <w:ind w:left="0" w:right="0" w:firstLine="0"/>
        <w:jc w:val="left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2023</w:t>
      </w:r>
      <w:r w:rsidDel="00000000" w:rsidR="00000000" w:rsidRPr="00000000">
        <w:rPr>
          <w:sz w:val="27"/>
          <w:szCs w:val="27"/>
          <w:rtl w:val="1"/>
        </w:rPr>
        <w:t xml:space="preserve">م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فقد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بلغ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الناتج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الإجمالي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الحقيقي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للمملكة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العربية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السعودية</w:t>
      </w:r>
      <w:r w:rsidDel="00000000" w:rsidR="00000000" w:rsidRPr="00000000">
        <w:rPr>
          <w:sz w:val="27"/>
          <w:szCs w:val="27"/>
          <w:rtl w:val="1"/>
        </w:rPr>
        <w:t xml:space="preserve"> 1.1% </w:t>
      </w:r>
      <w:r w:rsidDel="00000000" w:rsidR="00000000" w:rsidRPr="00000000">
        <w:rPr>
          <w:sz w:val="27"/>
          <w:szCs w:val="27"/>
          <w:rtl w:val="1"/>
        </w:rPr>
        <w:t xml:space="preserve">مقارنة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بالربع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السابق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وذلك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نتيجة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انخفاض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النفط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وتراجع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النشاط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النفطي</w:t>
      </w:r>
      <w:r w:rsidDel="00000000" w:rsidR="00000000" w:rsidRPr="00000000">
        <w:rPr>
          <w:sz w:val="27"/>
          <w:szCs w:val="27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تشهد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صناعة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المركبات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سريع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بمعدل</w:t>
      </w:r>
      <w:r w:rsidDel="00000000" w:rsidR="00000000" w:rsidRPr="00000000">
        <w:rPr>
          <w:sz w:val="27"/>
          <w:szCs w:val="27"/>
          <w:rtl w:val="1"/>
        </w:rPr>
        <w:t xml:space="preserve"> 5% </w:t>
      </w:r>
      <w:r w:rsidDel="00000000" w:rsidR="00000000" w:rsidRPr="00000000">
        <w:rPr>
          <w:sz w:val="27"/>
          <w:szCs w:val="27"/>
          <w:rtl w:val="1"/>
        </w:rPr>
        <w:t xml:space="preserve">سنوي</w:t>
      </w:r>
      <w:r w:rsidDel="00000000" w:rsidR="00000000" w:rsidRPr="00000000">
        <w:rPr>
          <w:sz w:val="27"/>
          <w:szCs w:val="27"/>
          <w:rtl w:val="1"/>
        </w:rPr>
        <w:t xml:space="preserve">ً</w:t>
      </w:r>
      <w:r w:rsidDel="00000000" w:rsidR="00000000" w:rsidRPr="00000000">
        <w:rPr>
          <w:sz w:val="27"/>
          <w:szCs w:val="27"/>
          <w:rtl w:val="1"/>
        </w:rPr>
        <w:t xml:space="preserve">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أعداد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المسجلة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والوعي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بأهمية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المحافظة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عليها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4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وتركز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معظم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محلات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السريعة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منخفضة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تفتقر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لنفس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0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لذلك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يوجد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فرصة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لتلبية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معقولة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المناطق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السكنية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الراقية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hqoc13qd569t" w:id="12"/>
      <w:bookmarkEnd w:id="12"/>
      <w:r w:rsidDel="00000000" w:rsidR="00000000" w:rsidRPr="00000000">
        <w:rPr>
          <w:b w:val="1"/>
          <w:sz w:val="39"/>
          <w:szCs w:val="39"/>
          <w:rtl w:val="1"/>
        </w:rPr>
        <w:t xml:space="preserve">دراسة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السوق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وتحديد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الحصة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السوقية</w:t>
      </w:r>
    </w:p>
    <w:p w:rsidR="00000000" w:rsidDel="00000000" w:rsidP="00000000" w:rsidRDefault="00000000" w:rsidRPr="00000000" w14:paraId="00000052">
      <w:pPr>
        <w:numPr>
          <w:ilvl w:val="0"/>
          <w:numId w:val="24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يبلغ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إجمالي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  <w:r w:rsidDel="00000000" w:rsidR="00000000" w:rsidRPr="00000000">
        <w:rPr>
          <w:sz w:val="27"/>
          <w:szCs w:val="27"/>
          <w:rtl w:val="1"/>
        </w:rPr>
        <w:t xml:space="preserve"> 2.5 </w:t>
      </w:r>
      <w:r w:rsidDel="00000000" w:rsidR="00000000" w:rsidRPr="00000000">
        <w:rPr>
          <w:sz w:val="27"/>
          <w:szCs w:val="27"/>
          <w:rtl w:val="1"/>
        </w:rPr>
        <w:t xml:space="preserve">ملايين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مركبة</w:t>
      </w:r>
    </w:p>
    <w:p w:rsidR="00000000" w:rsidDel="00000000" w:rsidP="00000000" w:rsidRDefault="00000000" w:rsidRPr="00000000" w14:paraId="00000053">
      <w:pPr>
        <w:numPr>
          <w:ilvl w:val="0"/>
          <w:numId w:val="2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يستخدم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حوالي</w:t>
      </w:r>
      <w:r w:rsidDel="00000000" w:rsidR="00000000" w:rsidRPr="00000000">
        <w:rPr>
          <w:sz w:val="27"/>
          <w:szCs w:val="27"/>
          <w:rtl w:val="1"/>
        </w:rPr>
        <w:t xml:space="preserve"> 15%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ملاك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مغاسل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بانتظام</w:t>
      </w:r>
    </w:p>
    <w:p w:rsidR="00000000" w:rsidDel="00000000" w:rsidP="00000000" w:rsidRDefault="00000000" w:rsidRPr="00000000" w14:paraId="00000054">
      <w:pPr>
        <w:numPr>
          <w:ilvl w:val="0"/>
          <w:numId w:val="2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50%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ملاك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يستخدمون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متقطع</w:t>
      </w:r>
    </w:p>
    <w:p w:rsidR="00000000" w:rsidDel="00000000" w:rsidP="00000000" w:rsidRDefault="00000000" w:rsidRPr="00000000" w14:paraId="00000055">
      <w:pPr>
        <w:numPr>
          <w:ilvl w:val="0"/>
          <w:numId w:val="24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هناك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أكثر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250 </w:t>
      </w:r>
      <w:r w:rsidDel="00000000" w:rsidR="00000000" w:rsidRPr="00000000">
        <w:rPr>
          <w:sz w:val="27"/>
          <w:szCs w:val="27"/>
          <w:rtl w:val="1"/>
        </w:rPr>
        <w:t xml:space="preserve">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مرخصة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مدينة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الرياض</w:t>
      </w:r>
    </w:p>
    <w:p w:rsidR="00000000" w:rsidDel="00000000" w:rsidP="00000000" w:rsidRDefault="00000000" w:rsidRPr="00000000" w14:paraId="00000056">
      <w:pPr>
        <w:numPr>
          <w:ilvl w:val="0"/>
          <w:numId w:val="24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تسيطر</w:t>
      </w:r>
      <w:r w:rsidDel="00000000" w:rsidR="00000000" w:rsidRPr="00000000">
        <w:rPr>
          <w:sz w:val="27"/>
          <w:szCs w:val="27"/>
          <w:rtl w:val="1"/>
        </w:rPr>
        <w:t xml:space="preserve"> 3 </w:t>
      </w:r>
      <w:r w:rsidDel="00000000" w:rsidR="00000000" w:rsidRPr="00000000">
        <w:rPr>
          <w:sz w:val="27"/>
          <w:szCs w:val="27"/>
          <w:rtl w:val="1"/>
        </w:rPr>
        <w:t xml:space="preserve">مغاسل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كبرى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55%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إجمالي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</w:p>
    <w:p w:rsidR="00000000" w:rsidDel="00000000" w:rsidP="00000000" w:rsidRDefault="00000000" w:rsidRPr="00000000" w14:paraId="0000005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وبناء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ذلك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يمكن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تحديد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المستهدف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بـ</w:t>
      </w:r>
      <w:r w:rsidDel="00000000" w:rsidR="00000000" w:rsidRPr="00000000">
        <w:rPr>
          <w:sz w:val="27"/>
          <w:szCs w:val="27"/>
          <w:rtl w:val="1"/>
        </w:rPr>
        <w:t xml:space="preserve"> 500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سنويا</w:t>
      </w:r>
      <w:r w:rsidDel="00000000" w:rsidR="00000000" w:rsidRPr="00000000">
        <w:rPr>
          <w:sz w:val="27"/>
          <w:szCs w:val="27"/>
          <w:rtl w:val="1"/>
        </w:rPr>
        <w:t xml:space="preserve">ً.</w:t>
      </w:r>
    </w:p>
    <w:p w:rsidR="00000000" w:rsidDel="00000000" w:rsidP="00000000" w:rsidRDefault="00000000" w:rsidRPr="00000000" w14:paraId="00000058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للاستحواذ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سوقية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بنسبة</w:t>
      </w:r>
      <w:r w:rsidDel="00000000" w:rsidR="00000000" w:rsidRPr="00000000">
        <w:rPr>
          <w:sz w:val="27"/>
          <w:szCs w:val="27"/>
          <w:rtl w:val="1"/>
        </w:rPr>
        <w:t xml:space="preserve"> 3%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يعادل</w:t>
      </w:r>
      <w:r w:rsidDel="00000000" w:rsidR="00000000" w:rsidRPr="00000000">
        <w:rPr>
          <w:sz w:val="27"/>
          <w:szCs w:val="27"/>
          <w:rtl w:val="1"/>
        </w:rPr>
        <w:t xml:space="preserve"> 15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عميل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تنافسية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59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3onego88j837" w:id="13"/>
      <w:bookmarkEnd w:id="13"/>
      <w:r w:rsidDel="00000000" w:rsidR="00000000" w:rsidRPr="00000000">
        <w:rPr>
          <w:b w:val="1"/>
          <w:sz w:val="39"/>
          <w:szCs w:val="39"/>
          <w:rtl w:val="1"/>
        </w:rPr>
        <w:t xml:space="preserve">استراتيجية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التسويق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5A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استراتيجية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الرئيسية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يلي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5B">
      <w:pPr>
        <w:numPr>
          <w:ilvl w:val="0"/>
          <w:numId w:val="23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الترويج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وسائل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التواصل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الاجتماعي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مثل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إنستغرام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وفيسبوك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وتويتر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للوصول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أكبر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شريحة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</w:p>
    <w:p w:rsidR="00000000" w:rsidDel="00000000" w:rsidP="00000000" w:rsidRDefault="00000000" w:rsidRPr="00000000" w14:paraId="0000005C">
      <w:pPr>
        <w:numPr>
          <w:ilvl w:val="0"/>
          <w:numId w:val="2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تصميم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إلكتروني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جذاب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يسهل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التعرف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والتواصل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وحجز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مواعيد</w:t>
      </w:r>
    </w:p>
    <w:p w:rsidR="00000000" w:rsidDel="00000000" w:rsidP="00000000" w:rsidRDefault="00000000" w:rsidRPr="00000000" w14:paraId="0000005D">
      <w:pPr>
        <w:numPr>
          <w:ilvl w:val="0"/>
          <w:numId w:val="2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لافتة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إعلانية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كبيرة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أمام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لجذب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السائقين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المارة</w:t>
      </w:r>
    </w:p>
    <w:p w:rsidR="00000000" w:rsidDel="00000000" w:rsidP="00000000" w:rsidRDefault="00000000" w:rsidRPr="00000000" w14:paraId="0000005E">
      <w:pPr>
        <w:numPr>
          <w:ilvl w:val="0"/>
          <w:numId w:val="2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توزيع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منشورات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تعريفية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المجمعات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السكنية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وأماكن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انتظار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بالأحياء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المجاورة</w:t>
      </w:r>
    </w:p>
    <w:p w:rsidR="00000000" w:rsidDel="00000000" w:rsidP="00000000" w:rsidRDefault="00000000" w:rsidRPr="00000000" w14:paraId="0000005F">
      <w:pPr>
        <w:numPr>
          <w:ilvl w:val="0"/>
          <w:numId w:val="23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خصومات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خاصة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والدائمين</w:t>
      </w:r>
    </w:p>
    <w:p w:rsidR="00000000" w:rsidDel="00000000" w:rsidP="00000000" w:rsidRDefault="00000000" w:rsidRPr="00000000" w14:paraId="00000060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ogq8b6nb0vxj" w:id="14"/>
      <w:bookmarkEnd w:id="14"/>
      <w:r w:rsidDel="00000000" w:rsidR="00000000" w:rsidRPr="00000000">
        <w:rPr>
          <w:b w:val="1"/>
          <w:sz w:val="39"/>
          <w:szCs w:val="39"/>
          <w:rtl w:val="1"/>
        </w:rPr>
        <w:t xml:space="preserve">الهيكل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التنظيمي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61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المرحلة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يتكون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الهيكل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التنظيمي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62">
      <w:pPr>
        <w:numPr>
          <w:ilvl w:val="0"/>
          <w:numId w:val="16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عام</w:t>
      </w:r>
      <w:r w:rsidDel="00000000" w:rsidR="00000000" w:rsidRPr="00000000">
        <w:rPr>
          <w:sz w:val="27"/>
          <w:szCs w:val="27"/>
          <w:rtl w:val="1"/>
        </w:rPr>
        <w:t xml:space="preserve"> (</w:t>
      </w:r>
      <w:r w:rsidDel="00000000" w:rsidR="00000000" w:rsidRPr="00000000">
        <w:rPr>
          <w:sz w:val="27"/>
          <w:szCs w:val="27"/>
          <w:rtl w:val="1"/>
        </w:rPr>
        <w:t xml:space="preserve">صاحب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):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والإجراءات</w:t>
      </w:r>
    </w:p>
    <w:p w:rsidR="00000000" w:rsidDel="00000000" w:rsidP="00000000" w:rsidRDefault="00000000" w:rsidRPr="00000000" w14:paraId="00000063">
      <w:pPr>
        <w:numPr>
          <w:ilvl w:val="0"/>
          <w:numId w:val="1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مشرف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فني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الإشراف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</w:p>
    <w:p w:rsidR="00000000" w:rsidDel="00000000" w:rsidP="00000000" w:rsidRDefault="00000000" w:rsidRPr="00000000" w14:paraId="00000064">
      <w:pPr>
        <w:numPr>
          <w:ilvl w:val="0"/>
          <w:numId w:val="1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أخصائي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عملاء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استقبال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ومعالجة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استفساراتهم</w:t>
      </w:r>
    </w:p>
    <w:p w:rsidR="00000000" w:rsidDel="00000000" w:rsidP="00000000" w:rsidRDefault="00000000" w:rsidRPr="00000000" w14:paraId="00000065">
      <w:pPr>
        <w:numPr>
          <w:ilvl w:val="0"/>
          <w:numId w:val="1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4 </w:t>
      </w:r>
      <w:r w:rsidDel="00000000" w:rsidR="00000000" w:rsidRPr="00000000">
        <w:rPr>
          <w:sz w:val="27"/>
          <w:szCs w:val="27"/>
          <w:rtl w:val="1"/>
        </w:rPr>
        <w:t xml:space="preserve">عمال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أعمال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وتجهيز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66">
      <w:pPr>
        <w:numPr>
          <w:ilvl w:val="0"/>
          <w:numId w:val="16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عامل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وترتيب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المحافظة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نظافة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</w:p>
    <w:p w:rsidR="00000000" w:rsidDel="00000000" w:rsidP="00000000" w:rsidRDefault="00000000" w:rsidRPr="00000000" w14:paraId="0000006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ويهدف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للتوسع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غضون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سنتين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ليصل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العاملين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10 </w:t>
      </w:r>
      <w:r w:rsidDel="00000000" w:rsidR="00000000" w:rsidRPr="00000000">
        <w:rPr>
          <w:sz w:val="27"/>
          <w:szCs w:val="27"/>
          <w:rtl w:val="1"/>
        </w:rPr>
        <w:t xml:space="preserve">أفراد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6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csyk4yy1a7a1" w:id="15"/>
      <w:bookmarkEnd w:id="15"/>
      <w:r w:rsidDel="00000000" w:rsidR="00000000" w:rsidRPr="00000000">
        <w:rPr>
          <w:b w:val="1"/>
          <w:sz w:val="39"/>
          <w:szCs w:val="39"/>
          <w:rtl w:val="1"/>
        </w:rPr>
        <w:t xml:space="preserve">الخطة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الزمنية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6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تتضمن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الزمنية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المراحل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6A">
      <w:pPr>
        <w:numPr>
          <w:ilvl w:val="0"/>
          <w:numId w:val="19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الشهر</w:t>
      </w:r>
      <w:r w:rsidDel="00000000" w:rsidR="00000000" w:rsidRPr="00000000">
        <w:rPr>
          <w:sz w:val="27"/>
          <w:szCs w:val="27"/>
          <w:rtl w:val="1"/>
        </w:rPr>
        <w:t xml:space="preserve"> 1: </w:t>
      </w:r>
      <w:r w:rsidDel="00000000" w:rsidR="00000000" w:rsidRPr="00000000">
        <w:rPr>
          <w:sz w:val="27"/>
          <w:szCs w:val="27"/>
          <w:rtl w:val="1"/>
        </w:rPr>
        <w:t xml:space="preserve">استكمال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الدراسات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والتراخيص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واختيار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</w:p>
    <w:p w:rsidR="00000000" w:rsidDel="00000000" w:rsidP="00000000" w:rsidRDefault="00000000" w:rsidRPr="00000000" w14:paraId="0000006B">
      <w:pPr>
        <w:numPr>
          <w:ilvl w:val="0"/>
          <w:numId w:val="1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الشهر</w:t>
      </w:r>
      <w:r w:rsidDel="00000000" w:rsidR="00000000" w:rsidRPr="00000000">
        <w:rPr>
          <w:sz w:val="27"/>
          <w:szCs w:val="27"/>
          <w:rtl w:val="1"/>
        </w:rPr>
        <w:t xml:space="preserve"> 2: </w:t>
      </w:r>
      <w:r w:rsidDel="00000000" w:rsidR="00000000" w:rsidRPr="00000000">
        <w:rPr>
          <w:sz w:val="27"/>
          <w:szCs w:val="27"/>
          <w:rtl w:val="1"/>
        </w:rPr>
        <w:t xml:space="preserve">تجهيز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وتركيب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والآلات</w:t>
      </w:r>
    </w:p>
    <w:p w:rsidR="00000000" w:rsidDel="00000000" w:rsidP="00000000" w:rsidRDefault="00000000" w:rsidRPr="00000000" w14:paraId="0000006C">
      <w:pPr>
        <w:numPr>
          <w:ilvl w:val="0"/>
          <w:numId w:val="1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الشهر</w:t>
      </w:r>
      <w:r w:rsidDel="00000000" w:rsidR="00000000" w:rsidRPr="00000000">
        <w:rPr>
          <w:sz w:val="27"/>
          <w:szCs w:val="27"/>
          <w:rtl w:val="1"/>
        </w:rPr>
        <w:t xml:space="preserve"> 3: </w:t>
      </w:r>
      <w:r w:rsidDel="00000000" w:rsidR="00000000" w:rsidRPr="00000000">
        <w:rPr>
          <w:sz w:val="27"/>
          <w:szCs w:val="27"/>
          <w:rtl w:val="1"/>
        </w:rPr>
        <w:t xml:space="preserve">تعيين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الكوادر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البشرية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وتدريبهم</w:t>
      </w:r>
    </w:p>
    <w:p w:rsidR="00000000" w:rsidDel="00000000" w:rsidP="00000000" w:rsidRDefault="00000000" w:rsidRPr="00000000" w14:paraId="0000006D">
      <w:pPr>
        <w:numPr>
          <w:ilvl w:val="0"/>
          <w:numId w:val="1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الشهر</w:t>
      </w:r>
      <w:r w:rsidDel="00000000" w:rsidR="00000000" w:rsidRPr="00000000">
        <w:rPr>
          <w:sz w:val="27"/>
          <w:szCs w:val="27"/>
          <w:rtl w:val="1"/>
        </w:rPr>
        <w:t xml:space="preserve"> 4: </w:t>
      </w:r>
      <w:r w:rsidDel="00000000" w:rsidR="00000000" w:rsidRPr="00000000">
        <w:rPr>
          <w:sz w:val="27"/>
          <w:szCs w:val="27"/>
          <w:rtl w:val="1"/>
        </w:rPr>
        <w:t xml:space="preserve">الانتهاء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التجهيزات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النهائية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وافتتاح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الموقع</w:t>
      </w:r>
    </w:p>
    <w:p w:rsidR="00000000" w:rsidDel="00000000" w:rsidP="00000000" w:rsidRDefault="00000000" w:rsidRPr="00000000" w14:paraId="0000006E">
      <w:pPr>
        <w:numPr>
          <w:ilvl w:val="0"/>
          <w:numId w:val="1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الشهر</w:t>
      </w:r>
      <w:r w:rsidDel="00000000" w:rsidR="00000000" w:rsidRPr="00000000">
        <w:rPr>
          <w:sz w:val="27"/>
          <w:szCs w:val="27"/>
          <w:rtl w:val="1"/>
        </w:rPr>
        <w:t xml:space="preserve"> 5: </w:t>
      </w:r>
      <w:r w:rsidDel="00000000" w:rsidR="00000000" w:rsidRPr="00000000">
        <w:rPr>
          <w:sz w:val="27"/>
          <w:szCs w:val="27"/>
          <w:rtl w:val="1"/>
        </w:rPr>
        <w:t xml:space="preserve">بدء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الحملات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الإعلانية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والترويج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للمشروع</w:t>
      </w:r>
    </w:p>
    <w:p w:rsidR="00000000" w:rsidDel="00000000" w:rsidP="00000000" w:rsidRDefault="00000000" w:rsidRPr="00000000" w14:paraId="0000006F">
      <w:pPr>
        <w:numPr>
          <w:ilvl w:val="0"/>
          <w:numId w:val="19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الشهر</w:t>
      </w:r>
      <w:r w:rsidDel="00000000" w:rsidR="00000000" w:rsidRPr="00000000">
        <w:rPr>
          <w:sz w:val="27"/>
          <w:szCs w:val="27"/>
          <w:rtl w:val="1"/>
        </w:rPr>
        <w:t xml:space="preserve"> 6: </w:t>
      </w:r>
      <w:r w:rsidDel="00000000" w:rsidR="00000000" w:rsidRPr="00000000">
        <w:rPr>
          <w:sz w:val="27"/>
          <w:szCs w:val="27"/>
          <w:rtl w:val="1"/>
        </w:rPr>
        <w:t xml:space="preserve">متابعة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أداء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المغسلة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وقياس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مؤشرات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النمو</w:t>
      </w:r>
    </w:p>
    <w:p w:rsidR="00000000" w:rsidDel="00000000" w:rsidP="00000000" w:rsidRDefault="00000000" w:rsidRPr="00000000" w14:paraId="00000070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وتستمر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عملية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المتابعة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والتطوير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بشكل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الحصة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71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w274ztz8ss5m" w:id="16"/>
      <w:bookmarkEnd w:id="16"/>
      <w:r w:rsidDel="00000000" w:rsidR="00000000" w:rsidRPr="00000000">
        <w:rPr>
          <w:b w:val="1"/>
          <w:sz w:val="39"/>
          <w:szCs w:val="39"/>
          <w:rtl w:val="1"/>
        </w:rPr>
        <w:t xml:space="preserve">نموذج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الأعمال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7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يعتمد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نموذج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الأعمال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متكاملة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المتعلقة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بمختلف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أنواعها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بالإضافة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بعض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المكملة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وذلك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الآتي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73">
      <w:pPr>
        <w:numPr>
          <w:ilvl w:val="0"/>
          <w:numId w:val="6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رسوم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وتجهيز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داخليا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وخارجيا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حسب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</w:p>
    <w:p w:rsidR="00000000" w:rsidDel="00000000" w:rsidP="00000000" w:rsidRDefault="00000000" w:rsidRPr="00000000" w14:paraId="00000074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رسوم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التلميع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والتعقيم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والتعطير</w:t>
      </w:r>
    </w:p>
    <w:p w:rsidR="00000000" w:rsidDel="00000000" w:rsidP="00000000" w:rsidRDefault="00000000" w:rsidRPr="00000000" w14:paraId="00000075">
      <w:pPr>
        <w:numPr>
          <w:ilvl w:val="0"/>
          <w:numId w:val="6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عائدات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منتجات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التنظيف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كمصدر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دخل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إضافي</w:t>
      </w:r>
    </w:p>
    <w:p w:rsidR="00000000" w:rsidDel="00000000" w:rsidP="00000000" w:rsidRDefault="00000000" w:rsidRPr="00000000" w14:paraId="00000076">
      <w:pPr>
        <w:numPr>
          <w:ilvl w:val="0"/>
          <w:numId w:val="6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عروض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وخصومات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للعملاء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لتعزيز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الولاء</w:t>
      </w:r>
    </w:p>
    <w:p w:rsidR="00000000" w:rsidDel="00000000" w:rsidP="00000000" w:rsidRDefault="00000000" w:rsidRPr="00000000" w14:paraId="0000007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يمكن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توسيع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نطاق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مستقبلا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لتشمل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الخفيفة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المفروشات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78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ob46upz7ibb8" w:id="17"/>
      <w:bookmarkEnd w:id="17"/>
      <w:r w:rsidDel="00000000" w:rsidR="00000000" w:rsidRPr="00000000">
        <w:rPr>
          <w:b w:val="1"/>
          <w:sz w:val="39"/>
          <w:szCs w:val="39"/>
          <w:rtl w:val="1"/>
        </w:rPr>
        <w:t xml:space="preserve">تحليل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فكرة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المشروع</w:t>
      </w:r>
      <w:r w:rsidDel="00000000" w:rsidR="00000000" w:rsidRPr="00000000">
        <w:rPr>
          <w:b w:val="1"/>
          <w:sz w:val="39"/>
          <w:szCs w:val="39"/>
          <w:rtl w:val="1"/>
        </w:rPr>
        <w:t xml:space="preserve"> (</w:t>
      </w:r>
      <w:r w:rsidDel="00000000" w:rsidR="00000000" w:rsidRPr="00000000">
        <w:rPr>
          <w:b w:val="1"/>
          <w:sz w:val="39"/>
          <w:szCs w:val="39"/>
          <w:rtl w:val="0"/>
        </w:rPr>
        <w:t xml:space="preserve">SWOT</w:t>
      </w:r>
      <w:r w:rsidDel="00000000" w:rsidR="00000000" w:rsidRPr="00000000">
        <w:rPr>
          <w:b w:val="1"/>
          <w:sz w:val="39"/>
          <w:szCs w:val="39"/>
          <w:rtl w:val="1"/>
        </w:rPr>
        <w:t xml:space="preserve">):</w:t>
      </w:r>
    </w:p>
    <w:p w:rsidR="00000000" w:rsidDel="00000000" w:rsidP="00000000" w:rsidRDefault="00000000" w:rsidRPr="00000000" w14:paraId="00000079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نقاط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القوة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7A">
      <w:pPr>
        <w:numPr>
          <w:ilvl w:val="0"/>
          <w:numId w:val="9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بأسعار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مناسبة</w:t>
      </w:r>
    </w:p>
    <w:p w:rsidR="00000000" w:rsidDel="00000000" w:rsidP="00000000" w:rsidRDefault="00000000" w:rsidRPr="00000000" w14:paraId="0000007B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المميز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راق</w:t>
      </w:r>
      <w:r w:rsidDel="00000000" w:rsidR="00000000" w:rsidRPr="00000000">
        <w:rPr>
          <w:sz w:val="27"/>
          <w:szCs w:val="27"/>
          <w:rtl w:val="1"/>
        </w:rPr>
        <w:t xml:space="preserve">ٍ</w:t>
      </w:r>
    </w:p>
    <w:p w:rsidR="00000000" w:rsidDel="00000000" w:rsidP="00000000" w:rsidRDefault="00000000" w:rsidRPr="00000000" w14:paraId="0000007C">
      <w:pPr>
        <w:numPr>
          <w:ilvl w:val="0"/>
          <w:numId w:val="9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حديثة</w:t>
      </w:r>
    </w:p>
    <w:p w:rsidR="00000000" w:rsidDel="00000000" w:rsidP="00000000" w:rsidRDefault="00000000" w:rsidRPr="00000000" w14:paraId="0000007D">
      <w:pPr>
        <w:numPr>
          <w:ilvl w:val="0"/>
          <w:numId w:val="9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السمعة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الطيبة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لصاحب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وخبرته</w:t>
      </w:r>
    </w:p>
    <w:p w:rsidR="00000000" w:rsidDel="00000000" w:rsidP="00000000" w:rsidRDefault="00000000" w:rsidRPr="00000000" w14:paraId="0000007E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نقاط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الضعف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7F">
      <w:pPr>
        <w:numPr>
          <w:ilvl w:val="0"/>
          <w:numId w:val="13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ارتفاع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تكلفة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الأولي</w:t>
      </w:r>
    </w:p>
    <w:p w:rsidR="00000000" w:rsidDel="00000000" w:rsidP="00000000" w:rsidRDefault="00000000" w:rsidRPr="00000000" w14:paraId="00000080">
      <w:pPr>
        <w:numPr>
          <w:ilvl w:val="0"/>
          <w:numId w:val="1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اعتماد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الطلب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الموسمية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عدم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وجود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علامة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تجارية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معروفة</w:t>
      </w:r>
    </w:p>
    <w:p w:rsidR="00000000" w:rsidDel="00000000" w:rsidP="00000000" w:rsidRDefault="00000000" w:rsidRPr="00000000" w14:paraId="00000082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الفرص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83">
      <w:pPr>
        <w:numPr>
          <w:ilvl w:val="0"/>
          <w:numId w:val="20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النمو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السكاني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عدد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84">
      <w:pPr>
        <w:numPr>
          <w:ilvl w:val="0"/>
          <w:numId w:val="20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الوعي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بأهمية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85">
      <w:pPr>
        <w:numPr>
          <w:ilvl w:val="0"/>
          <w:numId w:val="20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إمكانية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التوسع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مستقبلا</w:t>
      </w:r>
      <w:r w:rsidDel="00000000" w:rsidR="00000000" w:rsidRPr="00000000">
        <w:rPr>
          <w:sz w:val="27"/>
          <w:szCs w:val="27"/>
          <w:rtl w:val="1"/>
        </w:rPr>
        <w:t xml:space="preserve">ً</w:t>
      </w:r>
    </w:p>
    <w:p w:rsidR="00000000" w:rsidDel="00000000" w:rsidP="00000000" w:rsidRDefault="00000000" w:rsidRPr="00000000" w14:paraId="0000008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التهديدات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زيادة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المنافسة</w:t>
      </w:r>
    </w:p>
    <w:p w:rsidR="00000000" w:rsidDel="00000000" w:rsidP="00000000" w:rsidRDefault="00000000" w:rsidRPr="00000000" w14:paraId="00000088">
      <w:pPr>
        <w:numPr>
          <w:ilvl w:val="0"/>
          <w:numId w:val="1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ظهور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بدائل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أخرى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المتنقل</w:t>
      </w:r>
    </w:p>
    <w:p w:rsidR="00000000" w:rsidDel="00000000" w:rsidP="00000000" w:rsidRDefault="00000000" w:rsidRPr="00000000" w14:paraId="00000089">
      <w:pPr>
        <w:numPr>
          <w:ilvl w:val="0"/>
          <w:numId w:val="15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تقلبات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الاقتصادي</w:t>
      </w:r>
    </w:p>
    <w:p w:rsidR="00000000" w:rsidDel="00000000" w:rsidP="00000000" w:rsidRDefault="00000000" w:rsidRPr="00000000" w14:paraId="0000008A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sxwbijt781lk" w:id="18"/>
      <w:bookmarkEnd w:id="18"/>
      <w:r w:rsidDel="00000000" w:rsidR="00000000" w:rsidRPr="00000000">
        <w:rPr>
          <w:b w:val="1"/>
          <w:sz w:val="39"/>
          <w:szCs w:val="39"/>
          <w:rtl w:val="1"/>
        </w:rPr>
        <w:t xml:space="preserve">الكفاءة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8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تتوفر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لدى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صاحب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التالية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8C">
      <w:pPr>
        <w:numPr>
          <w:ilvl w:val="0"/>
          <w:numId w:val="1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خبرة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سابقة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8D">
      <w:pPr>
        <w:numPr>
          <w:ilvl w:val="0"/>
          <w:numId w:val="1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القدرة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الإدارة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والتسويق</w:t>
      </w:r>
    </w:p>
    <w:p w:rsidR="00000000" w:rsidDel="00000000" w:rsidP="00000000" w:rsidRDefault="00000000" w:rsidRPr="00000000" w14:paraId="0000008E">
      <w:pPr>
        <w:numPr>
          <w:ilvl w:val="0"/>
          <w:numId w:val="1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المعرفة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الجيدة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8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سيتم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90">
      <w:pPr>
        <w:numPr>
          <w:ilvl w:val="0"/>
          <w:numId w:val="12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استقطاب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كوادر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مؤهلة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لها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خبرات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سابقة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غسيل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السيارات</w:t>
      </w:r>
    </w:p>
    <w:p w:rsidR="00000000" w:rsidDel="00000000" w:rsidP="00000000" w:rsidRDefault="00000000" w:rsidRPr="00000000" w14:paraId="00000091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تدريب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العمالة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استخدام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وصيانة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المعدات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الحديثة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عقد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دورات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تدريبية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مستمرة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لرفع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العاملين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التعاقد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استشاريين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لسد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النقص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مجالات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معينة</w:t>
      </w:r>
    </w:p>
    <w:p w:rsidR="00000000" w:rsidDel="00000000" w:rsidP="00000000" w:rsidRDefault="00000000" w:rsidRPr="00000000" w14:paraId="00000094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وهذا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شأنه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ضمان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الكفاءات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لنجاح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خدمات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وكفاءة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عالية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95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1gd63q1433kt" w:id="19"/>
      <w:bookmarkEnd w:id="19"/>
      <w:r w:rsidDel="00000000" w:rsidR="00000000" w:rsidRPr="00000000">
        <w:rPr>
          <w:b w:val="1"/>
          <w:sz w:val="39"/>
          <w:szCs w:val="39"/>
          <w:rtl w:val="1"/>
        </w:rPr>
        <w:t xml:space="preserve">التوقعات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المالية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96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بناء</w:t>
      </w:r>
      <w:r w:rsidDel="00000000" w:rsidR="00000000" w:rsidRPr="00000000">
        <w:rPr>
          <w:sz w:val="27"/>
          <w:szCs w:val="27"/>
          <w:rtl w:val="1"/>
        </w:rPr>
        <w:t xml:space="preserve">ً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وتقدير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التكاليف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فإن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للسنوات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الثلاث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هي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9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الإيرادات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98">
      <w:pPr>
        <w:numPr>
          <w:ilvl w:val="0"/>
          <w:numId w:val="3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: 450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99">
      <w:pPr>
        <w:numPr>
          <w:ilvl w:val="0"/>
          <w:numId w:val="3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: 650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9A">
      <w:pPr>
        <w:numPr>
          <w:ilvl w:val="0"/>
          <w:numId w:val="3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: 900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9B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صافي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الربح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9C">
      <w:pPr>
        <w:numPr>
          <w:ilvl w:val="0"/>
          <w:numId w:val="22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: 110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9D">
      <w:pPr>
        <w:numPr>
          <w:ilvl w:val="0"/>
          <w:numId w:val="22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الثانية</w:t>
      </w:r>
      <w:r w:rsidDel="00000000" w:rsidR="00000000" w:rsidRPr="00000000">
        <w:rPr>
          <w:sz w:val="27"/>
          <w:szCs w:val="27"/>
          <w:rtl w:val="1"/>
        </w:rPr>
        <w:t xml:space="preserve">: 175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9E">
      <w:pPr>
        <w:numPr>
          <w:ilvl w:val="0"/>
          <w:numId w:val="22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السنة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الثالثة</w:t>
      </w:r>
      <w:r w:rsidDel="00000000" w:rsidR="00000000" w:rsidRPr="00000000">
        <w:rPr>
          <w:sz w:val="27"/>
          <w:szCs w:val="27"/>
          <w:rtl w:val="1"/>
        </w:rPr>
        <w:t xml:space="preserve">: 250 </w:t>
      </w:r>
      <w:r w:rsidDel="00000000" w:rsidR="00000000" w:rsidRPr="00000000">
        <w:rPr>
          <w:sz w:val="27"/>
          <w:szCs w:val="27"/>
          <w:rtl w:val="1"/>
        </w:rPr>
        <w:t xml:space="preserve">ألف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ريال</w:t>
      </w:r>
    </w:p>
    <w:p w:rsidR="00000000" w:rsidDel="00000000" w:rsidP="00000000" w:rsidRDefault="00000000" w:rsidRPr="00000000" w14:paraId="0000009F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نقطة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التعادل</w:t>
      </w:r>
      <w:r w:rsidDel="00000000" w:rsidR="00000000" w:rsidRPr="00000000">
        <w:rPr>
          <w:sz w:val="27"/>
          <w:szCs w:val="27"/>
          <w:rtl w:val="1"/>
        </w:rPr>
        <w:t xml:space="preserve">: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بلوغ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نقطة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التعادل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الـ</w:t>
      </w:r>
      <w:r w:rsidDel="00000000" w:rsidR="00000000" w:rsidRPr="00000000">
        <w:rPr>
          <w:sz w:val="27"/>
          <w:szCs w:val="27"/>
          <w:rtl w:val="1"/>
        </w:rPr>
        <w:t xml:space="preserve"> 8 </w:t>
      </w:r>
      <w:r w:rsidDel="00000000" w:rsidR="00000000" w:rsidRPr="00000000">
        <w:rPr>
          <w:sz w:val="27"/>
          <w:szCs w:val="27"/>
          <w:rtl w:val="1"/>
        </w:rPr>
        <w:t xml:space="preserve">أشهر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الأولى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A0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كما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تبين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خلال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فترة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استرداد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رأس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المقدرة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بحوالي</w:t>
      </w:r>
      <w:r w:rsidDel="00000000" w:rsidR="00000000" w:rsidRPr="00000000">
        <w:rPr>
          <w:sz w:val="27"/>
          <w:szCs w:val="27"/>
          <w:rtl w:val="1"/>
        </w:rPr>
        <w:t xml:space="preserve"> 3 </w:t>
      </w:r>
      <w:r w:rsidDel="00000000" w:rsidR="00000000" w:rsidRPr="00000000">
        <w:rPr>
          <w:sz w:val="27"/>
          <w:szCs w:val="27"/>
          <w:rtl w:val="1"/>
        </w:rPr>
        <w:t xml:space="preserve">سنوات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A1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أرجو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هذه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التفاصيل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الإضافية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حول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التوقعات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. </w:t>
      </w:r>
      <w:r w:rsidDel="00000000" w:rsidR="00000000" w:rsidRPr="00000000">
        <w:rPr>
          <w:sz w:val="27"/>
          <w:szCs w:val="27"/>
          <w:rtl w:val="1"/>
        </w:rPr>
        <w:t xml:space="preserve">متاح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لتقديم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مزيد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البيانات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المالية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اقتضى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الأمر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ذلك</w:t>
      </w:r>
      <w:r w:rsidDel="00000000" w:rsidR="00000000" w:rsidRPr="00000000">
        <w:rPr>
          <w:sz w:val="27"/>
          <w:szCs w:val="27"/>
          <w:rtl w:val="1"/>
        </w:rPr>
        <w:t xml:space="preserve">.</w:t>
      </w:r>
    </w:p>
    <w:p w:rsidR="00000000" w:rsidDel="00000000" w:rsidP="00000000" w:rsidRDefault="00000000" w:rsidRPr="00000000" w14:paraId="000000A2">
      <w:pPr>
        <w:pStyle w:val="Heading2"/>
        <w:keepNext w:val="0"/>
        <w:keepLines w:val="0"/>
        <w:shd w:fill="f3f3f3" w:val="clear"/>
        <w:bidi w:val="1"/>
        <w:spacing w:after="700" w:before="700" w:line="319.20000000000005" w:lineRule="auto"/>
        <w:rPr>
          <w:b w:val="1"/>
          <w:sz w:val="39"/>
          <w:szCs w:val="39"/>
        </w:rPr>
      </w:pPr>
      <w:bookmarkStart w:colFirst="0" w:colLast="0" w:name="_bo6t66p9rlp8" w:id="20"/>
      <w:bookmarkEnd w:id="20"/>
      <w:r w:rsidDel="00000000" w:rsidR="00000000" w:rsidRPr="00000000">
        <w:rPr>
          <w:b w:val="1"/>
          <w:sz w:val="39"/>
          <w:szCs w:val="39"/>
          <w:rtl w:val="1"/>
        </w:rPr>
        <w:t xml:space="preserve">النتائج</w:t>
      </w:r>
      <w:r w:rsidDel="00000000" w:rsidR="00000000" w:rsidRPr="00000000">
        <w:rPr>
          <w:b w:val="1"/>
          <w:sz w:val="39"/>
          <w:szCs w:val="39"/>
          <w:rtl w:val="1"/>
        </w:rPr>
        <w:t xml:space="preserve"> </w:t>
      </w:r>
      <w:r w:rsidDel="00000000" w:rsidR="00000000" w:rsidRPr="00000000">
        <w:rPr>
          <w:b w:val="1"/>
          <w:sz w:val="39"/>
          <w:szCs w:val="39"/>
          <w:rtl w:val="1"/>
        </w:rPr>
        <w:t xml:space="preserve">والتوصيات</w:t>
      </w:r>
      <w:r w:rsidDel="00000000" w:rsidR="00000000" w:rsidRPr="00000000">
        <w:rPr>
          <w:b w:val="1"/>
          <w:sz w:val="39"/>
          <w:szCs w:val="39"/>
          <w:rtl w:val="1"/>
        </w:rPr>
        <w:t xml:space="preserve">:</w:t>
      </w:r>
    </w:p>
    <w:p w:rsidR="00000000" w:rsidDel="00000000" w:rsidP="00000000" w:rsidRDefault="00000000" w:rsidRPr="00000000" w14:paraId="000000A3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خلصت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دراسة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إلى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جدوى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الناحيتين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والمالية</w:t>
      </w:r>
      <w:r w:rsidDel="00000000" w:rsidR="00000000" w:rsidRPr="00000000">
        <w:rPr>
          <w:sz w:val="27"/>
          <w:szCs w:val="27"/>
          <w:rtl w:val="1"/>
        </w:rPr>
        <w:t xml:space="preserve">، </w:t>
      </w:r>
      <w:r w:rsidDel="00000000" w:rsidR="00000000" w:rsidRPr="00000000">
        <w:rPr>
          <w:sz w:val="27"/>
          <w:szCs w:val="27"/>
          <w:rtl w:val="1"/>
        </w:rPr>
        <w:t xml:space="preserve">حيث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A4">
      <w:pPr>
        <w:numPr>
          <w:ilvl w:val="0"/>
          <w:numId w:val="7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توفر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الخبرات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الفنية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والإدارية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اللازمة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لتنفيذ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</w:p>
    <w:p w:rsidR="00000000" w:rsidDel="00000000" w:rsidP="00000000" w:rsidRDefault="00000000" w:rsidRPr="00000000" w14:paraId="000000A5">
      <w:pPr>
        <w:numPr>
          <w:ilvl w:val="0"/>
          <w:numId w:val="7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يلبي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احتياج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فعلي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ومتزايد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السوق</w:t>
      </w:r>
    </w:p>
    <w:p w:rsidR="00000000" w:rsidDel="00000000" w:rsidP="00000000" w:rsidRDefault="00000000" w:rsidRPr="00000000" w14:paraId="000000A6">
      <w:pPr>
        <w:numPr>
          <w:ilvl w:val="0"/>
          <w:numId w:val="7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المتوقع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تحقيق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عائد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مجزي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الاستثمار</w:t>
      </w:r>
    </w:p>
    <w:p w:rsidR="00000000" w:rsidDel="00000000" w:rsidP="00000000" w:rsidRDefault="00000000" w:rsidRPr="00000000" w14:paraId="000000A7">
      <w:pPr>
        <w:shd w:fill="f3f3f3" w:val="clear"/>
        <w:bidi w:val="1"/>
        <w:spacing w:after="320" w:before="320" w:lineRule="auto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1"/>
        </w:rPr>
        <w:t xml:space="preserve">التوصيات</w:t>
      </w:r>
      <w:r w:rsidDel="00000000" w:rsidR="00000000" w:rsidRPr="00000000">
        <w:rPr>
          <w:sz w:val="27"/>
          <w:szCs w:val="27"/>
          <w:rtl w:val="1"/>
        </w:rPr>
        <w:t xml:space="preserve">:</w:t>
      </w:r>
    </w:p>
    <w:p w:rsidR="00000000" w:rsidDel="00000000" w:rsidP="00000000" w:rsidRDefault="00000000" w:rsidRPr="00000000" w14:paraId="000000A8">
      <w:pPr>
        <w:numPr>
          <w:ilvl w:val="0"/>
          <w:numId w:val="5"/>
        </w:numPr>
        <w:bidi w:val="1"/>
        <w:spacing w:after="0" w:afterAutospacing="0" w:before="32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البدء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تنفيذ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المشروع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في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أقرب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وقت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ممكن</w:t>
      </w:r>
    </w:p>
    <w:p w:rsidR="00000000" w:rsidDel="00000000" w:rsidP="00000000" w:rsidRDefault="00000000" w:rsidRPr="00000000" w14:paraId="000000A9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مواكبة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أحدث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التقنيات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وتدريب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العاملين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باستمرار</w:t>
      </w:r>
    </w:p>
    <w:p w:rsidR="00000000" w:rsidDel="00000000" w:rsidP="00000000" w:rsidRDefault="00000000" w:rsidRPr="00000000" w14:paraId="000000AA">
      <w:pPr>
        <w:numPr>
          <w:ilvl w:val="0"/>
          <w:numId w:val="5"/>
        </w:numPr>
        <w:bidi w:val="1"/>
        <w:spacing w:after="0" w:afterAutospacing="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التركيز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التسويق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والحفاظ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على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جودة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الخدمة</w:t>
      </w:r>
    </w:p>
    <w:p w:rsidR="00000000" w:rsidDel="00000000" w:rsidP="00000000" w:rsidRDefault="00000000" w:rsidRPr="00000000" w14:paraId="000000AB">
      <w:pPr>
        <w:numPr>
          <w:ilvl w:val="0"/>
          <w:numId w:val="5"/>
        </w:numPr>
        <w:bidi w:val="1"/>
        <w:spacing w:after="320" w:before="0" w:beforeAutospacing="0" w:lineRule="auto"/>
        <w:ind w:left="720" w:hanging="360"/>
      </w:pPr>
      <w:r w:rsidDel="00000000" w:rsidR="00000000" w:rsidRPr="00000000">
        <w:rPr>
          <w:sz w:val="27"/>
          <w:szCs w:val="27"/>
          <w:rtl w:val="1"/>
        </w:rPr>
        <w:t xml:space="preserve">مراقبة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أداء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المنافسين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ووضع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خطط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بديلة</w:t>
      </w:r>
      <w:r w:rsidDel="00000000" w:rsidR="00000000" w:rsidRPr="00000000">
        <w:rPr>
          <w:sz w:val="27"/>
          <w:szCs w:val="27"/>
          <w:rtl w:val="1"/>
        </w:rPr>
        <w:t xml:space="preserve"> </w:t>
      </w:r>
      <w:r w:rsidDel="00000000" w:rsidR="00000000" w:rsidRPr="00000000">
        <w:rPr>
          <w:sz w:val="27"/>
          <w:szCs w:val="27"/>
          <w:rtl w:val="1"/>
        </w:rPr>
        <w:t xml:space="preserve">مستمرة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Style w:val="Heading2"/>
        <w:bidi w:val="1"/>
        <w:rPr>
          <w:b w:val="1"/>
        </w:rPr>
      </w:pPr>
      <w:bookmarkStart w:colFirst="0" w:colLast="0" w:name="_jidcshtdnfx" w:id="21"/>
      <w:bookmarkEnd w:id="21"/>
      <w:r w:rsidDel="00000000" w:rsidR="00000000" w:rsidRPr="00000000">
        <w:rPr>
          <w:b w:val="1"/>
          <w:rtl w:val="1"/>
        </w:rPr>
        <w:t xml:space="preserve">المصادر</w:t>
      </w:r>
    </w:p>
    <w:p w:rsidR="00000000" w:rsidDel="00000000" w:rsidP="00000000" w:rsidRDefault="00000000" w:rsidRPr="00000000" w14:paraId="000000AD">
      <w:pPr>
        <w:numPr>
          <w:ilvl w:val="0"/>
          <w:numId w:val="17"/>
        </w:numPr>
        <w:bidi w:val="1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تقرير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آفاق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الاقتصاد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الإقليمي</w:t>
      </w:r>
      <w:r w:rsidDel="00000000" w:rsidR="00000000" w:rsidRPr="00000000">
        <w:rPr>
          <w:sz w:val="26"/>
          <w:szCs w:val="26"/>
          <w:rtl w:val="1"/>
        </w:rPr>
        <w:t xml:space="preserve">: </w:t>
      </w:r>
      <w:r w:rsidDel="00000000" w:rsidR="00000000" w:rsidRPr="00000000">
        <w:rPr>
          <w:sz w:val="26"/>
          <w:szCs w:val="26"/>
          <w:rtl w:val="1"/>
        </w:rPr>
        <w:t xml:space="preserve">الشرق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الأوسط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وآسيا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الوسطى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صندوق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النقد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الدولي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أكتوبر</w:t>
      </w:r>
      <w:r w:rsidDel="00000000" w:rsidR="00000000" w:rsidRPr="00000000">
        <w:rPr>
          <w:sz w:val="26"/>
          <w:szCs w:val="26"/>
          <w:rtl w:val="1"/>
        </w:rPr>
        <w:t xml:space="preserve"> 2022</w:t>
      </w:r>
    </w:p>
    <w:p w:rsidR="00000000" w:rsidDel="00000000" w:rsidP="00000000" w:rsidRDefault="00000000" w:rsidRPr="00000000" w14:paraId="000000AE">
      <w:pPr>
        <w:numPr>
          <w:ilvl w:val="0"/>
          <w:numId w:val="17"/>
        </w:numPr>
        <w:bidi w:val="1"/>
        <w:spacing w:after="0" w:after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خدمات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غسيل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السيارات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المملكة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العربية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شركة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يورومونيتور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إنترناشيونال</w:t>
      </w:r>
      <w:r w:rsidDel="00000000" w:rsidR="00000000" w:rsidRPr="00000000">
        <w:rPr>
          <w:sz w:val="26"/>
          <w:szCs w:val="26"/>
          <w:rtl w:val="1"/>
        </w:rPr>
        <w:t xml:space="preserve">، </w:t>
      </w:r>
      <w:r w:rsidDel="00000000" w:rsidR="00000000" w:rsidRPr="00000000">
        <w:rPr>
          <w:sz w:val="26"/>
          <w:szCs w:val="26"/>
          <w:rtl w:val="1"/>
        </w:rPr>
        <w:t xml:space="preserve">مايو</w:t>
      </w:r>
      <w:r w:rsidDel="00000000" w:rsidR="00000000" w:rsidRPr="00000000">
        <w:rPr>
          <w:sz w:val="26"/>
          <w:szCs w:val="26"/>
          <w:rtl w:val="1"/>
        </w:rPr>
        <w:t xml:space="preserve"> 2022</w:t>
      </w:r>
    </w:p>
    <w:p w:rsidR="00000000" w:rsidDel="00000000" w:rsidP="00000000" w:rsidRDefault="00000000" w:rsidRPr="00000000" w14:paraId="000000AF">
      <w:pPr>
        <w:numPr>
          <w:ilvl w:val="0"/>
          <w:numId w:val="17"/>
        </w:numPr>
        <w:bidi w:val="1"/>
        <w:spacing w:after="0" w:after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إحصاءات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المركبات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بالمملكة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وزارة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النقل</w:t>
      </w:r>
      <w:r w:rsidDel="00000000" w:rsidR="00000000" w:rsidRPr="00000000">
        <w:rPr>
          <w:sz w:val="26"/>
          <w:szCs w:val="26"/>
          <w:rtl w:val="1"/>
        </w:rPr>
        <w:t xml:space="preserve">، 2022</w:t>
      </w:r>
    </w:p>
    <w:p w:rsidR="00000000" w:rsidDel="00000000" w:rsidP="00000000" w:rsidRDefault="00000000" w:rsidRPr="00000000" w14:paraId="000000B0">
      <w:pPr>
        <w:numPr>
          <w:ilvl w:val="0"/>
          <w:numId w:val="17"/>
        </w:numPr>
        <w:bidi w:val="1"/>
        <w:spacing w:after="0" w:afterAutospacing="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دراسة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سوق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مغاسل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السيارات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في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السعودية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يورومونيتور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إنترناشيونال</w:t>
      </w:r>
      <w:r w:rsidDel="00000000" w:rsidR="00000000" w:rsidRPr="00000000">
        <w:rPr>
          <w:sz w:val="26"/>
          <w:szCs w:val="26"/>
          <w:rtl w:val="1"/>
        </w:rPr>
        <w:t xml:space="preserve">، 2021</w:t>
      </w:r>
    </w:p>
    <w:p w:rsidR="00000000" w:rsidDel="00000000" w:rsidP="00000000" w:rsidRDefault="00000000" w:rsidRPr="00000000" w14:paraId="000000B1">
      <w:pPr>
        <w:numPr>
          <w:ilvl w:val="0"/>
          <w:numId w:val="17"/>
        </w:numPr>
        <w:bidi w:val="1"/>
        <w:spacing w:after="240" w:lineRule="auto"/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1"/>
        </w:rPr>
        <w:t xml:space="preserve">سجل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المنشآت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المرخصة</w:t>
      </w:r>
      <w:r w:rsidDel="00000000" w:rsidR="00000000" w:rsidRPr="00000000">
        <w:rPr>
          <w:sz w:val="26"/>
          <w:szCs w:val="26"/>
          <w:rtl w:val="1"/>
        </w:rPr>
        <w:t xml:space="preserve"> - </w:t>
      </w:r>
      <w:r w:rsidDel="00000000" w:rsidR="00000000" w:rsidRPr="00000000">
        <w:rPr>
          <w:sz w:val="26"/>
          <w:szCs w:val="26"/>
          <w:rtl w:val="1"/>
        </w:rPr>
        <w:t xml:space="preserve">بلدية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مدينة</w:t>
      </w:r>
      <w:r w:rsidDel="00000000" w:rsidR="00000000" w:rsidRPr="00000000">
        <w:rPr>
          <w:sz w:val="26"/>
          <w:szCs w:val="26"/>
          <w:rtl w:val="1"/>
        </w:rPr>
        <w:t xml:space="preserve"> </w:t>
      </w:r>
      <w:r w:rsidDel="00000000" w:rsidR="00000000" w:rsidRPr="00000000">
        <w:rPr>
          <w:sz w:val="26"/>
          <w:szCs w:val="26"/>
          <w:rtl w:val="1"/>
        </w:rPr>
        <w:t xml:space="preserve">الرياض</w:t>
      </w:r>
      <w:r w:rsidDel="00000000" w:rsidR="00000000" w:rsidRPr="00000000">
        <w:rPr>
          <w:sz w:val="26"/>
          <w:szCs w:val="26"/>
          <w:rtl w:val="1"/>
        </w:rPr>
        <w:t xml:space="preserve">، 2022</w:t>
      </w:r>
    </w:p>
    <w:p w:rsidR="00000000" w:rsidDel="00000000" w:rsidP="00000000" w:rsidRDefault="00000000" w:rsidRPr="00000000" w14:paraId="000000B2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27"/>
        <w:szCs w:val="27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